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43A" w:rsidRDefault="005C6A95" w:rsidP="005C6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95">
        <w:rPr>
          <w:rFonts w:ascii="Times New Roman" w:hAnsi="Times New Roman" w:cs="Times New Roman"/>
          <w:b/>
          <w:sz w:val="28"/>
          <w:szCs w:val="28"/>
        </w:rPr>
        <w:t xml:space="preserve">Обобщенная информация </w:t>
      </w:r>
    </w:p>
    <w:p w:rsidR="00F11DEC" w:rsidRDefault="005C6A95" w:rsidP="005C6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95"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D0243A">
        <w:rPr>
          <w:rFonts w:ascii="Times New Roman" w:hAnsi="Times New Roman" w:cs="Times New Roman"/>
          <w:b/>
          <w:sz w:val="28"/>
          <w:szCs w:val="28"/>
        </w:rPr>
        <w:t xml:space="preserve">(ненадлежащем исполнении) </w:t>
      </w:r>
      <w:r w:rsidRPr="005C6A95">
        <w:rPr>
          <w:rFonts w:ascii="Times New Roman" w:hAnsi="Times New Roman" w:cs="Times New Roman"/>
          <w:b/>
          <w:sz w:val="28"/>
          <w:szCs w:val="28"/>
        </w:rPr>
        <w:t xml:space="preserve">депутатами Совета </w:t>
      </w:r>
      <w:r w:rsidR="00F11DE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C16CFF">
        <w:rPr>
          <w:rFonts w:ascii="Times New Roman" w:hAnsi="Times New Roman" w:cs="Times New Roman"/>
          <w:b/>
          <w:sz w:val="28"/>
          <w:szCs w:val="28"/>
        </w:rPr>
        <w:t>Магин</w:t>
      </w:r>
      <w:r w:rsidR="00F11DEC">
        <w:rPr>
          <w:rFonts w:ascii="Times New Roman" w:hAnsi="Times New Roman" w:cs="Times New Roman"/>
          <w:b/>
          <w:sz w:val="28"/>
          <w:szCs w:val="28"/>
        </w:rPr>
        <w:t xml:space="preserve">ский сельсовет </w:t>
      </w:r>
      <w:r w:rsidRPr="005C6A95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ED6862">
        <w:rPr>
          <w:rFonts w:ascii="Times New Roman" w:hAnsi="Times New Roman" w:cs="Times New Roman"/>
          <w:b/>
          <w:sz w:val="28"/>
          <w:szCs w:val="28"/>
        </w:rPr>
        <w:t>Караидельский</w:t>
      </w:r>
      <w:r w:rsidRPr="005C6A95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</w:t>
      </w:r>
      <w:r w:rsidR="00F11DEC">
        <w:rPr>
          <w:rFonts w:ascii="Times New Roman" w:hAnsi="Times New Roman" w:cs="Times New Roman"/>
          <w:b/>
          <w:sz w:val="28"/>
          <w:szCs w:val="28"/>
        </w:rPr>
        <w:t>29</w:t>
      </w:r>
      <w:r w:rsidRPr="005C6A95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 w:rsidR="00D0243A">
        <w:rPr>
          <w:rFonts w:ascii="Times New Roman" w:hAnsi="Times New Roman" w:cs="Times New Roman"/>
          <w:b/>
          <w:sz w:val="28"/>
          <w:szCs w:val="28"/>
        </w:rPr>
        <w:t>,</w:t>
      </w:r>
      <w:r w:rsidRPr="005C6A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0ED4" w:rsidRDefault="005C6A95" w:rsidP="005C6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95">
        <w:rPr>
          <w:rFonts w:ascii="Times New Roman" w:hAnsi="Times New Roman" w:cs="Times New Roman"/>
          <w:b/>
          <w:sz w:val="28"/>
          <w:szCs w:val="28"/>
        </w:rPr>
        <w:t xml:space="preserve">обязанности представления сведений о доходах, расходах, об имуществе, </w:t>
      </w:r>
    </w:p>
    <w:p w:rsidR="00AA0ED4" w:rsidRPr="005C6A95" w:rsidRDefault="005C6A95" w:rsidP="005C6A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95">
        <w:rPr>
          <w:rFonts w:ascii="Times New Roman" w:hAnsi="Times New Roman" w:cs="Times New Roman"/>
          <w:b/>
          <w:sz w:val="28"/>
          <w:szCs w:val="28"/>
        </w:rPr>
        <w:t>об обязательствах имущественного характера</w:t>
      </w:r>
      <w:r w:rsidR="002A54DD">
        <w:rPr>
          <w:rFonts w:ascii="Times New Roman" w:hAnsi="Times New Roman" w:cs="Times New Roman"/>
          <w:b/>
          <w:sz w:val="28"/>
          <w:szCs w:val="28"/>
        </w:rPr>
        <w:t xml:space="preserve"> за период с 1 января 202</w:t>
      </w:r>
      <w:r w:rsidR="006B2EBE">
        <w:rPr>
          <w:rFonts w:ascii="Times New Roman" w:hAnsi="Times New Roman" w:cs="Times New Roman"/>
          <w:b/>
          <w:sz w:val="28"/>
          <w:szCs w:val="28"/>
        </w:rPr>
        <w:t>4</w:t>
      </w:r>
      <w:r w:rsidR="002A54DD">
        <w:rPr>
          <w:rFonts w:ascii="Times New Roman" w:hAnsi="Times New Roman" w:cs="Times New Roman"/>
          <w:b/>
          <w:sz w:val="28"/>
          <w:szCs w:val="28"/>
        </w:rPr>
        <w:t xml:space="preserve"> года по 31 декабря 202</w:t>
      </w:r>
      <w:r w:rsidR="006B2EBE">
        <w:rPr>
          <w:rFonts w:ascii="Times New Roman" w:hAnsi="Times New Roman" w:cs="Times New Roman"/>
          <w:b/>
          <w:sz w:val="28"/>
          <w:szCs w:val="28"/>
        </w:rPr>
        <w:t>4</w:t>
      </w:r>
      <w:r w:rsidR="002A54D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C6A95" w:rsidRPr="005C6A95" w:rsidTr="00E50DCD">
        <w:tc>
          <w:tcPr>
            <w:tcW w:w="2912" w:type="dxa"/>
            <w:vMerge w:val="restart"/>
          </w:tcPr>
          <w:p w:rsidR="00ED6862" w:rsidRDefault="005C6A95" w:rsidP="00ED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A95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Установленное число депутатов Совета </w:t>
            </w:r>
          </w:p>
          <w:p w:rsidR="00F11DEC" w:rsidRDefault="00F11DEC" w:rsidP="00ED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 </w:t>
            </w:r>
            <w:r w:rsidR="00C16CFF">
              <w:rPr>
                <w:rFonts w:ascii="Times New Roman" w:hAnsi="Times New Roman" w:cs="Times New Roman"/>
                <w:sz w:val="28"/>
                <w:szCs w:val="28"/>
              </w:rPr>
              <w:t>Магин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ский сельсовет</w:t>
            </w:r>
            <w:r w:rsidR="005C6A95" w:rsidRPr="005C6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6A95" w:rsidRPr="005C6A95" w:rsidRDefault="00F11DEC" w:rsidP="00ED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МР </w:t>
            </w:r>
            <w:r w:rsidR="00ED6862">
              <w:rPr>
                <w:rFonts w:ascii="Times New Roman" w:hAnsi="Times New Roman" w:cs="Times New Roman"/>
                <w:sz w:val="28"/>
                <w:szCs w:val="28"/>
              </w:rPr>
              <w:t xml:space="preserve">Караидельский </w:t>
            </w:r>
            <w:r w:rsidR="005C6A95" w:rsidRPr="005C6A95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ED686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Башкортостан </w:t>
            </w:r>
          </w:p>
        </w:tc>
        <w:tc>
          <w:tcPr>
            <w:tcW w:w="2912" w:type="dxa"/>
            <w:vMerge w:val="restart"/>
          </w:tcPr>
          <w:p w:rsidR="00ED6862" w:rsidRDefault="005C6A95" w:rsidP="00ED6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A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избранных депутатов Совета </w:t>
            </w:r>
          </w:p>
          <w:p w:rsidR="00F11DEC" w:rsidRDefault="00F11DEC" w:rsidP="00F1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 </w:t>
            </w:r>
            <w:r w:rsidR="00C16CFF">
              <w:rPr>
                <w:rFonts w:ascii="Times New Roman" w:hAnsi="Times New Roman" w:cs="Times New Roman"/>
                <w:sz w:val="28"/>
                <w:szCs w:val="28"/>
              </w:rPr>
              <w:t>Магин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ский сельсовет</w:t>
            </w:r>
            <w:r w:rsidRPr="005C6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6A95" w:rsidRPr="005C6A95" w:rsidRDefault="00F11DEC" w:rsidP="00F1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МР Караидельский </w:t>
            </w:r>
            <w:r w:rsidRPr="005C6A95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Башкортостан</w:t>
            </w:r>
          </w:p>
        </w:tc>
        <w:tc>
          <w:tcPr>
            <w:tcW w:w="8736" w:type="dxa"/>
            <w:gridSpan w:val="3"/>
          </w:tcPr>
          <w:p w:rsidR="00F11DEC" w:rsidRDefault="005C6A95" w:rsidP="00F1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A95">
              <w:rPr>
                <w:rFonts w:ascii="Times New Roman" w:hAnsi="Times New Roman" w:cs="Times New Roman"/>
                <w:sz w:val="28"/>
                <w:szCs w:val="28"/>
              </w:rPr>
              <w:t xml:space="preserve">Число депутатов Совета </w:t>
            </w:r>
            <w:r w:rsidR="00F11DEC">
              <w:rPr>
                <w:rFonts w:ascii="Times New Roman" w:hAnsi="Times New Roman" w:cs="Times New Roman"/>
                <w:sz w:val="28"/>
                <w:szCs w:val="28"/>
              </w:rPr>
              <w:t xml:space="preserve">СП </w:t>
            </w:r>
            <w:r w:rsidR="00C16CFF">
              <w:rPr>
                <w:rFonts w:ascii="Times New Roman" w:hAnsi="Times New Roman" w:cs="Times New Roman"/>
                <w:sz w:val="28"/>
                <w:szCs w:val="28"/>
              </w:rPr>
              <w:t>Магин</w:t>
            </w:r>
            <w:bookmarkStart w:id="0" w:name="_GoBack"/>
            <w:bookmarkEnd w:id="0"/>
            <w:r w:rsidR="00F11DEC">
              <w:rPr>
                <w:rFonts w:ascii="Times New Roman" w:hAnsi="Times New Roman" w:cs="Times New Roman"/>
                <w:sz w:val="28"/>
                <w:szCs w:val="28"/>
              </w:rPr>
              <w:t>ский сельсовет</w:t>
            </w:r>
            <w:r w:rsidR="00F11DEC" w:rsidRPr="005C6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6862" w:rsidRDefault="00F11DEC" w:rsidP="00F11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МР Караидельский </w:t>
            </w:r>
            <w:r w:rsidRPr="005C6A95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Башкортостан</w:t>
            </w:r>
            <w:r w:rsidR="005C6A95" w:rsidRPr="005C6A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5C6A95" w:rsidRPr="005C6A95">
              <w:rPr>
                <w:rFonts w:ascii="Times New Roman" w:hAnsi="Times New Roman" w:cs="Times New Roman"/>
                <w:sz w:val="28"/>
                <w:szCs w:val="28"/>
              </w:rPr>
              <w:t>осуществляющих</w:t>
            </w:r>
            <w:proofErr w:type="gramEnd"/>
            <w:r w:rsidR="005C6A95" w:rsidRPr="005C6A95">
              <w:rPr>
                <w:rFonts w:ascii="Times New Roman" w:hAnsi="Times New Roman" w:cs="Times New Roman"/>
                <w:sz w:val="28"/>
                <w:szCs w:val="28"/>
              </w:rPr>
              <w:t xml:space="preserve"> свои полномочия </w:t>
            </w:r>
          </w:p>
          <w:p w:rsidR="005C6A95" w:rsidRPr="005C6A95" w:rsidRDefault="005C6A95" w:rsidP="005C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A95">
              <w:rPr>
                <w:rFonts w:ascii="Times New Roman" w:hAnsi="Times New Roman" w:cs="Times New Roman"/>
                <w:sz w:val="28"/>
                <w:szCs w:val="28"/>
              </w:rPr>
              <w:t>без отрыва от основной деятельности</w:t>
            </w:r>
          </w:p>
        </w:tc>
      </w:tr>
      <w:tr w:rsidR="005C6A95" w:rsidRPr="005C6A95" w:rsidTr="005C6A95">
        <w:tc>
          <w:tcPr>
            <w:tcW w:w="2912" w:type="dxa"/>
            <w:vMerge/>
          </w:tcPr>
          <w:p w:rsidR="005C6A95" w:rsidRPr="005C6A95" w:rsidRDefault="005C6A95" w:rsidP="005C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Merge/>
          </w:tcPr>
          <w:p w:rsidR="005C6A95" w:rsidRPr="005C6A95" w:rsidRDefault="005C6A95" w:rsidP="005C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4B1661" w:rsidRDefault="005C6A95" w:rsidP="005C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A95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Представившие сведения о доходах, расходах, </w:t>
            </w:r>
          </w:p>
          <w:p w:rsidR="004B1661" w:rsidRDefault="005C6A95" w:rsidP="005C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A95">
              <w:rPr>
                <w:rFonts w:ascii="Times New Roman" w:hAnsi="Times New Roman" w:cs="Times New Roman"/>
                <w:sz w:val="28"/>
                <w:szCs w:val="28"/>
              </w:rPr>
              <w:t xml:space="preserve">об имуществе, </w:t>
            </w:r>
          </w:p>
          <w:p w:rsidR="005C6A95" w:rsidRPr="005C6A95" w:rsidRDefault="005C6A95" w:rsidP="005C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A95">
              <w:rPr>
                <w:rFonts w:ascii="Times New Roman" w:hAnsi="Times New Roman" w:cs="Times New Roman"/>
                <w:sz w:val="28"/>
                <w:szCs w:val="28"/>
              </w:rPr>
              <w:t xml:space="preserve">об обязательствах имущественного характера в случае совершения сделок, предусмотренных частью 1 статьи 3 Федерального закона от 03.12.2012 №230-ФЗ «О </w:t>
            </w:r>
            <w:proofErr w:type="gramStart"/>
            <w:r w:rsidRPr="005C6A95">
              <w:rPr>
                <w:rFonts w:ascii="Times New Roman" w:hAnsi="Times New Roman" w:cs="Times New Roman"/>
                <w:sz w:val="28"/>
                <w:szCs w:val="28"/>
              </w:rPr>
              <w:t>контроле за</w:t>
            </w:r>
            <w:proofErr w:type="gramEnd"/>
            <w:r w:rsidRPr="005C6A95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912" w:type="dxa"/>
          </w:tcPr>
          <w:p w:rsidR="004B1661" w:rsidRDefault="005C6A95" w:rsidP="005C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A95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Представившие </w:t>
            </w:r>
            <w:r w:rsidR="00B60262">
              <w:rPr>
                <w:rFonts w:ascii="Times New Roman" w:hAnsi="Times New Roman" w:cs="Times New Roman"/>
                <w:sz w:val="28"/>
                <w:szCs w:val="28"/>
              </w:rPr>
              <w:t>сообщения</w:t>
            </w:r>
            <w:r w:rsidRPr="005C6A95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</w:p>
          <w:p w:rsidR="005C6A95" w:rsidRPr="005C6A95" w:rsidRDefault="00B60262" w:rsidP="005C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несовершении</w:t>
            </w:r>
            <w:r w:rsidR="005C6A95" w:rsidRPr="005C6A95">
              <w:rPr>
                <w:rFonts w:ascii="Times New Roman" w:hAnsi="Times New Roman" w:cs="Times New Roman"/>
                <w:sz w:val="28"/>
                <w:szCs w:val="28"/>
              </w:rPr>
              <w:t xml:space="preserve"> сделок, предусмотренных частью 1 статьи 3 Федерального закона от 03.12.2012 №230-ФЗ «О </w:t>
            </w:r>
            <w:proofErr w:type="gramStart"/>
            <w:r w:rsidR="005C6A95" w:rsidRPr="005C6A95">
              <w:rPr>
                <w:rFonts w:ascii="Times New Roman" w:hAnsi="Times New Roman" w:cs="Times New Roman"/>
                <w:sz w:val="28"/>
                <w:szCs w:val="28"/>
              </w:rPr>
              <w:t>контроле за</w:t>
            </w:r>
            <w:proofErr w:type="gramEnd"/>
            <w:r w:rsidR="005C6A95" w:rsidRPr="005C6A95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912" w:type="dxa"/>
          </w:tcPr>
          <w:p w:rsidR="004B1661" w:rsidRDefault="005C6A95" w:rsidP="005C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A95">
              <w:rPr>
                <w:rFonts w:ascii="Times New Roman" w:hAnsi="Times New Roman" w:cs="Times New Roman"/>
                <w:sz w:val="28"/>
                <w:szCs w:val="28"/>
              </w:rPr>
              <w:t xml:space="preserve">Не представившие сведения о доходах, расходах, </w:t>
            </w:r>
          </w:p>
          <w:p w:rsidR="004B1661" w:rsidRDefault="005C6A95" w:rsidP="005C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A95">
              <w:rPr>
                <w:rFonts w:ascii="Times New Roman" w:hAnsi="Times New Roman" w:cs="Times New Roman"/>
                <w:sz w:val="28"/>
                <w:szCs w:val="28"/>
              </w:rPr>
              <w:t xml:space="preserve">об имуществе, </w:t>
            </w:r>
          </w:p>
          <w:p w:rsidR="004B1661" w:rsidRDefault="005C6A95" w:rsidP="005C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A95">
              <w:rPr>
                <w:rFonts w:ascii="Times New Roman" w:hAnsi="Times New Roman" w:cs="Times New Roman"/>
                <w:sz w:val="28"/>
                <w:szCs w:val="28"/>
              </w:rPr>
              <w:t xml:space="preserve">об обязательствах имущественного характера, а также </w:t>
            </w:r>
          </w:p>
          <w:p w:rsidR="00B60262" w:rsidRDefault="005C6A95" w:rsidP="00B60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A95">
              <w:rPr>
                <w:rFonts w:ascii="Times New Roman" w:hAnsi="Times New Roman" w:cs="Times New Roman"/>
                <w:sz w:val="28"/>
                <w:szCs w:val="28"/>
              </w:rPr>
              <w:t xml:space="preserve">не представившие </w:t>
            </w:r>
            <w:r w:rsidR="00B60262">
              <w:rPr>
                <w:rFonts w:ascii="Times New Roman" w:hAnsi="Times New Roman" w:cs="Times New Roman"/>
                <w:sz w:val="28"/>
                <w:szCs w:val="28"/>
              </w:rPr>
              <w:t>сообщения</w:t>
            </w:r>
            <w:r w:rsidR="00B60262" w:rsidRPr="005C6A95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</w:p>
          <w:p w:rsidR="00B60262" w:rsidRDefault="00B60262" w:rsidP="00B60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несовершении</w:t>
            </w:r>
            <w:r w:rsidRPr="005C6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сделок,</w:t>
            </w:r>
          </w:p>
          <w:p w:rsidR="005C6A95" w:rsidRPr="005C6A95" w:rsidRDefault="005C6A95" w:rsidP="00B602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A95">
              <w:rPr>
                <w:rFonts w:ascii="Times New Roman" w:hAnsi="Times New Roman" w:cs="Times New Roman"/>
                <w:sz w:val="28"/>
                <w:szCs w:val="28"/>
              </w:rPr>
              <w:t>предусмотренных частью 1 статьи 3 Федерального закона от 03.12.2012 №230-ФЗ 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5C6A95" w:rsidRPr="005C6A95" w:rsidTr="005C6A95">
        <w:tc>
          <w:tcPr>
            <w:tcW w:w="2912" w:type="dxa"/>
          </w:tcPr>
          <w:p w:rsidR="005C6A95" w:rsidRPr="005C6A95" w:rsidRDefault="00C16CFF" w:rsidP="00D02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12" w:type="dxa"/>
          </w:tcPr>
          <w:p w:rsidR="005C6A95" w:rsidRPr="005C6A95" w:rsidRDefault="00C16CFF" w:rsidP="00D02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12" w:type="dxa"/>
          </w:tcPr>
          <w:p w:rsidR="005C6A95" w:rsidRDefault="00F11DEC" w:rsidP="005C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1FBE" w:rsidRPr="005C6A95" w:rsidRDefault="00621FBE" w:rsidP="005C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5C6A95" w:rsidRPr="005C6A95" w:rsidRDefault="00C16CFF" w:rsidP="005C6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12" w:type="dxa"/>
          </w:tcPr>
          <w:p w:rsidR="00DF5398" w:rsidRPr="005C6A95" w:rsidRDefault="00D0243A" w:rsidP="00B04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72725" w:rsidRPr="005C6A95" w:rsidRDefault="00272725" w:rsidP="00940D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72725" w:rsidRPr="005C6A95" w:rsidSect="00AA0ED4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000"/>
    <w:rsid w:val="001A7883"/>
    <w:rsid w:val="00272725"/>
    <w:rsid w:val="00292CFB"/>
    <w:rsid w:val="002A54DD"/>
    <w:rsid w:val="004B1661"/>
    <w:rsid w:val="00581CF8"/>
    <w:rsid w:val="005C6A95"/>
    <w:rsid w:val="00621FBE"/>
    <w:rsid w:val="006B2EBE"/>
    <w:rsid w:val="00767340"/>
    <w:rsid w:val="00940D7E"/>
    <w:rsid w:val="00AA0ED4"/>
    <w:rsid w:val="00B04416"/>
    <w:rsid w:val="00B60262"/>
    <w:rsid w:val="00C16CFF"/>
    <w:rsid w:val="00CD29A1"/>
    <w:rsid w:val="00CF3000"/>
    <w:rsid w:val="00D0243A"/>
    <w:rsid w:val="00DF5398"/>
    <w:rsid w:val="00ED6862"/>
    <w:rsid w:val="00F1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54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A9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A54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54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A9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A54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Sovet2</dc:creator>
  <cp:lastModifiedBy>Пользователь Windows</cp:lastModifiedBy>
  <cp:revision>3</cp:revision>
  <cp:lastPrinted>2023-05-12T12:12:00Z</cp:lastPrinted>
  <dcterms:created xsi:type="dcterms:W3CDTF">2025-03-06T06:09:00Z</dcterms:created>
  <dcterms:modified xsi:type="dcterms:W3CDTF">2025-03-06T06:10:00Z</dcterms:modified>
</cp:coreProperties>
</file>